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F7" w:rsidRDefault="00F478F7" w:rsidP="00F478F7">
      <w:pPr>
        <w:pStyle w:val="NoSpacing"/>
      </w:pPr>
      <w:bookmarkStart w:id="0" w:name="_GoBack"/>
      <w:bookmarkEnd w:id="0"/>
    </w:p>
    <w:p w:rsidR="00F478F7" w:rsidRDefault="00F478F7" w:rsidP="00F478F7">
      <w:pPr>
        <w:pStyle w:val="NoSpacing"/>
      </w:pPr>
    </w:p>
    <w:p w:rsidR="00F478F7" w:rsidRDefault="00F478F7" w:rsidP="00F478F7">
      <w:pPr>
        <w:pStyle w:val="NoSpacing"/>
        <w:jc w:val="center"/>
        <w:rPr>
          <w:b/>
          <w:sz w:val="26"/>
          <w:szCs w:val="26"/>
        </w:rPr>
      </w:pPr>
    </w:p>
    <w:p w:rsidR="00F478F7" w:rsidRDefault="00F478F7" w:rsidP="00F478F7">
      <w:pPr>
        <w:pStyle w:val="NoSpacing"/>
        <w:jc w:val="center"/>
        <w:rPr>
          <w:b/>
          <w:sz w:val="26"/>
          <w:szCs w:val="26"/>
        </w:rPr>
      </w:pPr>
    </w:p>
    <w:p w:rsidR="00F478F7" w:rsidRPr="00F478F7" w:rsidRDefault="00F478F7" w:rsidP="00F478F7">
      <w:pPr>
        <w:pStyle w:val="NoSpacing"/>
        <w:jc w:val="center"/>
        <w:rPr>
          <w:b/>
          <w:sz w:val="26"/>
          <w:szCs w:val="26"/>
        </w:rPr>
      </w:pPr>
      <w:r w:rsidRPr="00F478F7">
        <w:rPr>
          <w:b/>
          <w:sz w:val="26"/>
          <w:szCs w:val="26"/>
        </w:rPr>
        <w:t xml:space="preserve">DEVELOPMENT </w:t>
      </w:r>
      <w:r w:rsidR="003517DD">
        <w:rPr>
          <w:b/>
          <w:sz w:val="26"/>
          <w:szCs w:val="26"/>
        </w:rPr>
        <w:t>CLERK</w:t>
      </w:r>
    </w:p>
    <w:p w:rsidR="00F478F7" w:rsidRDefault="00F478F7" w:rsidP="00F478F7">
      <w:pPr>
        <w:pStyle w:val="NoSpacing"/>
      </w:pPr>
    </w:p>
    <w:p w:rsidR="003948B2" w:rsidRDefault="003948B2" w:rsidP="00F478F7">
      <w:pPr>
        <w:pStyle w:val="NoSpacing"/>
      </w:pPr>
    </w:p>
    <w:p w:rsidR="00F478F7" w:rsidRDefault="00F478F7" w:rsidP="00F478F7">
      <w:pPr>
        <w:pStyle w:val="NoSpacing"/>
      </w:pPr>
      <w:r>
        <w:t xml:space="preserve">The District of Lakeland No. 521 located in the heart of cottage country at Christopher Lake, Saskatchewan is accepting applications from qualified individuals to fill a newly created position of Development </w:t>
      </w:r>
      <w:r w:rsidR="005F27AE">
        <w:t>Clerk</w:t>
      </w:r>
      <w:r>
        <w:t>.</w:t>
      </w:r>
    </w:p>
    <w:p w:rsidR="00F478F7" w:rsidRDefault="00F478F7" w:rsidP="00F478F7">
      <w:pPr>
        <w:pStyle w:val="NoSpacing"/>
      </w:pPr>
    </w:p>
    <w:p w:rsidR="00F478F7" w:rsidRDefault="00F478F7" w:rsidP="00F478F7">
      <w:pPr>
        <w:pStyle w:val="NoSpacing"/>
      </w:pPr>
      <w:r>
        <w:t>This is a new full time position reporting to the Development Officer, the District requires a highly motivated and organized individual with excellent public relation skills.  The successful applicant will have the ability to work without supervision and incorporate time management skills to complete tasks within a deadline as required.  The successful applicant must have a Grade 12 Diploma with practical office experience and computer skills including knowledge of Word and Excel.</w:t>
      </w:r>
    </w:p>
    <w:p w:rsidR="00F478F7" w:rsidRDefault="00F478F7" w:rsidP="00F478F7">
      <w:pPr>
        <w:pStyle w:val="NoSpacing"/>
      </w:pPr>
    </w:p>
    <w:p w:rsidR="00F478F7" w:rsidRDefault="00F478F7" w:rsidP="00F478F7">
      <w:pPr>
        <w:pStyle w:val="NoSpacing"/>
      </w:pPr>
      <w:r>
        <w:t>Duties and responsibilities include</w:t>
      </w:r>
      <w:r w:rsidR="009A5CF8">
        <w:t>,</w:t>
      </w:r>
      <w:r>
        <w:t xml:space="preserve"> but are not limited to</w:t>
      </w:r>
      <w:r w:rsidR="009A5CF8">
        <w:t>,</w:t>
      </w:r>
      <w:r>
        <w:t xml:space="preserve"> the following</w:t>
      </w:r>
      <w:r w:rsidR="00190CF2">
        <w:t>:</w:t>
      </w:r>
      <w:r>
        <w:t xml:space="preserve"> </w:t>
      </w:r>
      <w:r w:rsidR="003517DD">
        <w:t xml:space="preserve">responding to </w:t>
      </w:r>
      <w:r>
        <w:t xml:space="preserve">telephone and email enquiries, filing and photocopying, updating of forms, follow up and collection of information on incomplete development &amp; building permit applications, </w:t>
      </w:r>
      <w:r w:rsidR="003517DD">
        <w:t xml:space="preserve">liaising </w:t>
      </w:r>
      <w:r>
        <w:t>with the public in an advisory capacity, interpreting the Zoning Bylaw and</w:t>
      </w:r>
      <w:r w:rsidR="009A5CF8">
        <w:t xml:space="preserve"> Official Community</w:t>
      </w:r>
      <w:r>
        <w:t xml:space="preserve"> Plan, </w:t>
      </w:r>
      <w:r w:rsidR="003517DD">
        <w:t xml:space="preserve">ensuring bylaw provisions are met for docks, business licensing </w:t>
      </w:r>
      <w:r>
        <w:t xml:space="preserve">and </w:t>
      </w:r>
      <w:r w:rsidR="003517DD">
        <w:t xml:space="preserve">trailer licensing as well as </w:t>
      </w:r>
      <w:r>
        <w:t>other duties as assigned by the Development Officer or Administrator.  Salary will commensurate with experience. Benefits package provided.</w:t>
      </w:r>
    </w:p>
    <w:p w:rsidR="00F478F7" w:rsidRDefault="00F478F7" w:rsidP="00F478F7">
      <w:pPr>
        <w:pStyle w:val="NoSpacing"/>
      </w:pPr>
    </w:p>
    <w:p w:rsidR="00F478F7" w:rsidRDefault="00F478F7" w:rsidP="00F478F7">
      <w:pPr>
        <w:pStyle w:val="NoSpacing"/>
      </w:pPr>
      <w:r>
        <w:t xml:space="preserve">Further information on the position may be obtained by contacting the District Office at (306) 982-2010 or at </w:t>
      </w:r>
      <w:hyperlink r:id="rId9" w:history="1">
        <w:r w:rsidRPr="006D22E0">
          <w:rPr>
            <w:rStyle w:val="Hyperlink"/>
          </w:rPr>
          <w:t>office@lakeland521.ca</w:t>
        </w:r>
      </w:hyperlink>
      <w:r>
        <w:t>.</w:t>
      </w:r>
    </w:p>
    <w:p w:rsidR="00F478F7" w:rsidRDefault="00F478F7" w:rsidP="00F478F7">
      <w:pPr>
        <w:pStyle w:val="NoSpacing"/>
      </w:pPr>
    </w:p>
    <w:p w:rsidR="00F478F7" w:rsidRDefault="00F478F7" w:rsidP="00F478F7">
      <w:pPr>
        <w:pStyle w:val="NoSpacing"/>
      </w:pPr>
      <w:r>
        <w:t xml:space="preserve">Applications marked “Development </w:t>
      </w:r>
      <w:r w:rsidR="005F27AE">
        <w:t>Clerk</w:t>
      </w:r>
      <w:r>
        <w:t xml:space="preserve">” will be accepted until 4:30 p.m. </w:t>
      </w:r>
      <w:r w:rsidR="009A5CF8">
        <w:t xml:space="preserve">on Friday, </w:t>
      </w:r>
      <w:r>
        <w:t>May 4, 2018 and may be mailed to the following address:</w:t>
      </w:r>
    </w:p>
    <w:p w:rsidR="00F478F7" w:rsidRDefault="00F478F7" w:rsidP="00F478F7">
      <w:pPr>
        <w:pStyle w:val="NoSpacing"/>
      </w:pPr>
    </w:p>
    <w:p w:rsidR="00F478F7" w:rsidRPr="00F478F7" w:rsidRDefault="00F478F7" w:rsidP="00F478F7">
      <w:pPr>
        <w:pStyle w:val="NoSpacing"/>
        <w:rPr>
          <w:b/>
        </w:rPr>
      </w:pPr>
      <w:r>
        <w:tab/>
      </w:r>
      <w:r w:rsidRPr="00F478F7">
        <w:rPr>
          <w:b/>
        </w:rPr>
        <w:t>District of Lakeland No. 521</w:t>
      </w:r>
    </w:p>
    <w:p w:rsidR="00F478F7" w:rsidRPr="00F478F7" w:rsidRDefault="00F478F7" w:rsidP="00F478F7">
      <w:pPr>
        <w:pStyle w:val="NoSpacing"/>
        <w:rPr>
          <w:b/>
        </w:rPr>
      </w:pPr>
      <w:r w:rsidRPr="00F478F7">
        <w:rPr>
          <w:b/>
        </w:rPr>
        <w:tab/>
        <w:t>Box 27</w:t>
      </w:r>
    </w:p>
    <w:p w:rsidR="00F478F7" w:rsidRPr="00F478F7" w:rsidRDefault="00F478F7" w:rsidP="00F478F7">
      <w:pPr>
        <w:pStyle w:val="NoSpacing"/>
        <w:rPr>
          <w:b/>
        </w:rPr>
      </w:pPr>
      <w:r w:rsidRPr="00F478F7">
        <w:rPr>
          <w:b/>
        </w:rPr>
        <w:tab/>
        <w:t xml:space="preserve">Christopher Lake, </w:t>
      </w:r>
      <w:proofErr w:type="gramStart"/>
      <w:r w:rsidRPr="00F478F7">
        <w:rPr>
          <w:b/>
        </w:rPr>
        <w:t>SK  S0J</w:t>
      </w:r>
      <w:proofErr w:type="gramEnd"/>
      <w:r w:rsidRPr="00F478F7">
        <w:rPr>
          <w:b/>
        </w:rPr>
        <w:t xml:space="preserve"> 0N0</w:t>
      </w:r>
    </w:p>
    <w:p w:rsidR="00F478F7" w:rsidRPr="00F478F7" w:rsidRDefault="00F478F7" w:rsidP="00F478F7">
      <w:pPr>
        <w:pStyle w:val="NoSpacing"/>
        <w:ind w:firstLine="720"/>
        <w:rPr>
          <w:b/>
        </w:rPr>
      </w:pPr>
      <w:r w:rsidRPr="00F478F7">
        <w:rPr>
          <w:b/>
        </w:rPr>
        <w:t>Email:  Office@Lakeland521.ca</w:t>
      </w:r>
    </w:p>
    <w:p w:rsidR="001A58AC" w:rsidRPr="00F478F7" w:rsidRDefault="00F478F7" w:rsidP="00F478F7">
      <w:pPr>
        <w:pStyle w:val="NoSpacing"/>
        <w:ind w:firstLine="720"/>
        <w:rPr>
          <w:b/>
        </w:rPr>
      </w:pPr>
      <w:r w:rsidRPr="00F478F7">
        <w:rPr>
          <w:b/>
        </w:rPr>
        <w:t>Fax:  306-982-2589</w:t>
      </w:r>
    </w:p>
    <w:sectPr w:rsidR="001A58AC" w:rsidRPr="00F478F7" w:rsidSect="00EB5B1F">
      <w:headerReference w:type="default" r:id="rId10"/>
      <w:footerReference w:type="default" r:id="rId11"/>
      <w:pgSz w:w="12240" w:h="15840"/>
      <w:pgMar w:top="876" w:right="990" w:bottom="1170" w:left="1440" w:header="0" w:footer="4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062" w:rsidRDefault="00A83062" w:rsidP="00365588">
      <w:r>
        <w:separator/>
      </w:r>
    </w:p>
  </w:endnote>
  <w:endnote w:type="continuationSeparator" w:id="0">
    <w:p w:rsidR="00A83062" w:rsidRDefault="00A83062" w:rsidP="0036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239" w:rsidRPr="008C69D8" w:rsidRDefault="008C69D8" w:rsidP="008C69D8">
    <w:pPr>
      <w:pStyle w:val="Footer"/>
      <w:jc w:val="center"/>
      <w:rPr>
        <w:b/>
        <w:i/>
      </w:rPr>
    </w:pPr>
    <w:r w:rsidRPr="008C69D8">
      <w:rPr>
        <w:rFonts w:ascii="Arial" w:hAnsi="Arial" w:cs="Arial"/>
        <w:b/>
        <w:i/>
      </w:rPr>
      <w:t>www.lakeland521.ca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062" w:rsidRDefault="00A83062" w:rsidP="00365588">
      <w:r>
        <w:separator/>
      </w:r>
    </w:p>
  </w:footnote>
  <w:footnote w:type="continuationSeparator" w:id="0">
    <w:p w:rsidR="00A83062" w:rsidRDefault="00A83062" w:rsidP="00365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B1F" w:rsidRPr="00F478F7" w:rsidRDefault="00F478F7" w:rsidP="00EB5B1F">
    <w:pPr>
      <w:tabs>
        <w:tab w:val="center" w:pos="4680"/>
        <w:tab w:val="right" w:pos="9000"/>
      </w:tabs>
      <w:rPr>
        <w:rFonts w:ascii="Arial" w:eastAsia="Yu Gothic UI Semilight" w:hAnsi="Arial" w:cs="Arial"/>
        <w:b/>
        <w:sz w:val="32"/>
        <w:szCs w:val="32"/>
      </w:rPr>
    </w:pPr>
    <w:r w:rsidRPr="00EB5B1F">
      <w:rPr>
        <w:rFonts w:ascii="Algerian" w:hAnsi="Algerian"/>
        <w:noProof/>
        <w:sz w:val="40"/>
        <w:szCs w:val="40"/>
        <w:lang w:val="en-CA" w:eastAsia="en-CA"/>
      </w:rPr>
      <w:drawing>
        <wp:anchor distT="36576" distB="36576" distL="36576" distR="36576" simplePos="0" relativeHeight="251659264" behindDoc="1" locked="0" layoutInCell="1" allowOverlap="1" wp14:anchorId="5860C1B5" wp14:editId="1427DB20">
          <wp:simplePos x="0" y="0"/>
          <wp:positionH relativeFrom="column">
            <wp:posOffset>-76200</wp:posOffset>
          </wp:positionH>
          <wp:positionV relativeFrom="paragraph">
            <wp:posOffset>249555</wp:posOffset>
          </wp:positionV>
          <wp:extent cx="1483472" cy="1343025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472" cy="13430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EB5B1F" w:rsidRPr="00EB5B1F" w:rsidRDefault="00EB5B1F" w:rsidP="00EB5B1F">
    <w:pPr>
      <w:tabs>
        <w:tab w:val="center" w:pos="4680"/>
        <w:tab w:val="right" w:pos="9000"/>
      </w:tabs>
      <w:ind w:firstLine="1440"/>
      <w:rPr>
        <w:rFonts w:ascii="Arial" w:hAnsi="Arial" w:cs="Arial"/>
        <w:sz w:val="18"/>
        <w:szCs w:val="18"/>
      </w:rPr>
    </w:pPr>
    <w:r w:rsidRPr="00EB5B1F">
      <w:rPr>
        <w:rFonts w:ascii="Arial" w:hAnsi="Arial" w:cs="Arial"/>
      </w:rPr>
      <w:tab/>
    </w:r>
    <w:r w:rsidRPr="00EB5B1F">
      <w:rPr>
        <w:rFonts w:ascii="Arial" w:hAnsi="Arial" w:cs="Arial"/>
      </w:rPr>
      <w:tab/>
    </w:r>
  </w:p>
  <w:p w:rsidR="00F478F7" w:rsidRDefault="00EB5B1F" w:rsidP="00EB5B1F">
    <w:pPr>
      <w:tabs>
        <w:tab w:val="center" w:pos="4590"/>
      </w:tabs>
      <w:rPr>
        <w:rFonts w:ascii="Arial" w:hAnsi="Arial" w:cs="Arial"/>
        <w:sz w:val="18"/>
        <w:szCs w:val="18"/>
      </w:rPr>
    </w:pPr>
    <w:r w:rsidRPr="00EB5B1F">
      <w:rPr>
        <w:rFonts w:ascii="Arial" w:hAnsi="Arial" w:cs="Arial"/>
        <w:sz w:val="18"/>
        <w:szCs w:val="18"/>
      </w:rPr>
      <w:t xml:space="preserve">                      </w:t>
    </w:r>
    <w:r w:rsidR="00F478F7">
      <w:rPr>
        <w:rFonts w:ascii="Arial" w:hAnsi="Arial" w:cs="Arial"/>
        <w:sz w:val="18"/>
        <w:szCs w:val="18"/>
      </w:rPr>
      <w:tab/>
    </w:r>
  </w:p>
  <w:p w:rsidR="00EB5B1F" w:rsidRPr="00F478F7" w:rsidRDefault="00F478F7" w:rsidP="00EB5B1F">
    <w:pPr>
      <w:tabs>
        <w:tab w:val="center" w:pos="4590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 w:rsidRPr="00F478F7">
      <w:rPr>
        <w:rFonts w:ascii="Arial" w:hAnsi="Arial" w:cs="Arial"/>
        <w:b/>
        <w:sz w:val="32"/>
        <w:szCs w:val="32"/>
      </w:rPr>
      <w:t>EMPLOYMENT OPPORTUNITY</w:t>
    </w:r>
  </w:p>
  <w:p w:rsidR="001A58AC" w:rsidRPr="00F478F7" w:rsidRDefault="001A58AC" w:rsidP="00A235CD">
    <w:pPr>
      <w:pStyle w:val="Header"/>
      <w:tabs>
        <w:tab w:val="clear" w:pos="4680"/>
        <w:tab w:val="clear" w:pos="9360"/>
        <w:tab w:val="center" w:pos="4590"/>
        <w:tab w:val="right" w:pos="5400"/>
      </w:tabs>
      <w:rPr>
        <w:rFonts w:ascii="Arial" w:hAnsi="Arial" w:cs="Arial"/>
        <w:b/>
        <w:sz w:val="32"/>
        <w:szCs w:val="32"/>
      </w:rPr>
    </w:pPr>
    <w:r w:rsidRPr="00F478F7">
      <w:rPr>
        <w:rFonts w:ascii="Arial" w:hAnsi="Arial" w:cs="Arial"/>
        <w:b/>
        <w:sz w:val="32"/>
        <w:szCs w:val="32"/>
      </w:rPr>
      <w:t xml:space="preserve">               </w:t>
    </w:r>
    <w:r w:rsidRPr="00F478F7">
      <w:rPr>
        <w:rFonts w:ascii="Arial" w:hAnsi="Arial" w:cs="Arial"/>
        <w:b/>
        <w:sz w:val="32"/>
        <w:szCs w:val="32"/>
      </w:rPr>
      <w:tab/>
    </w:r>
    <w:r w:rsidR="00F478F7">
      <w:rPr>
        <w:rFonts w:ascii="Arial" w:hAnsi="Arial" w:cs="Arial"/>
        <w:b/>
        <w:sz w:val="32"/>
        <w:szCs w:val="32"/>
      </w:rPr>
      <w:tab/>
    </w:r>
    <w:r w:rsidR="00F478F7" w:rsidRPr="00F478F7">
      <w:rPr>
        <w:rFonts w:ascii="Arial" w:hAnsi="Arial" w:cs="Arial"/>
        <w:b/>
        <w:sz w:val="32"/>
        <w:szCs w:val="32"/>
      </w:rPr>
      <w:t>DISTRICT OF LAKELAND NO. 521</w:t>
    </w:r>
  </w:p>
  <w:p w:rsidR="001A58AC" w:rsidRPr="00F478F7" w:rsidRDefault="001A58AC" w:rsidP="008172AD">
    <w:pPr>
      <w:pStyle w:val="Header"/>
      <w:tabs>
        <w:tab w:val="clear" w:pos="4680"/>
        <w:tab w:val="clear" w:pos="9360"/>
        <w:tab w:val="center" w:pos="4590"/>
        <w:tab w:val="right" w:pos="9000"/>
      </w:tabs>
      <w:rPr>
        <w:b/>
        <w:sz w:val="32"/>
        <w:szCs w:val="32"/>
      </w:rPr>
    </w:pPr>
    <w:r w:rsidRPr="00F478F7">
      <w:rPr>
        <w:rFonts w:ascii="Arial" w:hAnsi="Arial" w:cs="Arial"/>
        <w:b/>
        <w:sz w:val="32"/>
        <w:szCs w:val="32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00F0"/>
    <w:multiLevelType w:val="hybridMultilevel"/>
    <w:tmpl w:val="6F32421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4A00"/>
    <w:multiLevelType w:val="hybridMultilevel"/>
    <w:tmpl w:val="3080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360FA"/>
    <w:multiLevelType w:val="hybridMultilevel"/>
    <w:tmpl w:val="2F9E4372"/>
    <w:lvl w:ilvl="0" w:tplc="4D588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14CD6"/>
    <w:multiLevelType w:val="hybridMultilevel"/>
    <w:tmpl w:val="52AE471E"/>
    <w:lvl w:ilvl="0" w:tplc="04823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8E450A"/>
    <w:multiLevelType w:val="hybridMultilevel"/>
    <w:tmpl w:val="8EA28154"/>
    <w:lvl w:ilvl="0" w:tplc="5BB47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D20DDE"/>
    <w:multiLevelType w:val="hybridMultilevel"/>
    <w:tmpl w:val="BBF2A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51104"/>
    <w:multiLevelType w:val="hybridMultilevel"/>
    <w:tmpl w:val="7BF00AD6"/>
    <w:lvl w:ilvl="0" w:tplc="A448FB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C51831"/>
    <w:multiLevelType w:val="hybridMultilevel"/>
    <w:tmpl w:val="73F06002"/>
    <w:lvl w:ilvl="0" w:tplc="A9082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8D"/>
    <w:rsid w:val="00000532"/>
    <w:rsid w:val="0001249D"/>
    <w:rsid w:val="00016280"/>
    <w:rsid w:val="0001679E"/>
    <w:rsid w:val="00022701"/>
    <w:rsid w:val="0005117F"/>
    <w:rsid w:val="000524F2"/>
    <w:rsid w:val="00056700"/>
    <w:rsid w:val="00061AF6"/>
    <w:rsid w:val="000632A5"/>
    <w:rsid w:val="00082095"/>
    <w:rsid w:val="00084DD0"/>
    <w:rsid w:val="00093A49"/>
    <w:rsid w:val="000B6575"/>
    <w:rsid w:val="000C7F1A"/>
    <w:rsid w:val="000D1529"/>
    <w:rsid w:val="000D1CFF"/>
    <w:rsid w:val="000E3FA9"/>
    <w:rsid w:val="000F176C"/>
    <w:rsid w:val="000F63AF"/>
    <w:rsid w:val="00104821"/>
    <w:rsid w:val="00121BBF"/>
    <w:rsid w:val="0013212D"/>
    <w:rsid w:val="001366DE"/>
    <w:rsid w:val="001423E3"/>
    <w:rsid w:val="001561FB"/>
    <w:rsid w:val="00157D10"/>
    <w:rsid w:val="0017124C"/>
    <w:rsid w:val="00182590"/>
    <w:rsid w:val="0018370E"/>
    <w:rsid w:val="0018450F"/>
    <w:rsid w:val="00190CF2"/>
    <w:rsid w:val="001A0882"/>
    <w:rsid w:val="001A58AC"/>
    <w:rsid w:val="001B740B"/>
    <w:rsid w:val="001D2F8F"/>
    <w:rsid w:val="001D4D54"/>
    <w:rsid w:val="001E285B"/>
    <w:rsid w:val="001E67C5"/>
    <w:rsid w:val="001F121C"/>
    <w:rsid w:val="001F7CCC"/>
    <w:rsid w:val="0021026E"/>
    <w:rsid w:val="00225E06"/>
    <w:rsid w:val="00233617"/>
    <w:rsid w:val="00242269"/>
    <w:rsid w:val="0027427F"/>
    <w:rsid w:val="00282E13"/>
    <w:rsid w:val="00295123"/>
    <w:rsid w:val="002C7026"/>
    <w:rsid w:val="002D3F30"/>
    <w:rsid w:val="002F0F62"/>
    <w:rsid w:val="002F43EA"/>
    <w:rsid w:val="00302C27"/>
    <w:rsid w:val="00305C86"/>
    <w:rsid w:val="003115B3"/>
    <w:rsid w:val="00326FCC"/>
    <w:rsid w:val="003412B4"/>
    <w:rsid w:val="00345AD9"/>
    <w:rsid w:val="003517DD"/>
    <w:rsid w:val="003614FA"/>
    <w:rsid w:val="00365588"/>
    <w:rsid w:val="00375006"/>
    <w:rsid w:val="0037702E"/>
    <w:rsid w:val="00383D65"/>
    <w:rsid w:val="003858D9"/>
    <w:rsid w:val="00385C5F"/>
    <w:rsid w:val="003941E6"/>
    <w:rsid w:val="003948B2"/>
    <w:rsid w:val="00396DE6"/>
    <w:rsid w:val="003A156A"/>
    <w:rsid w:val="003A55B3"/>
    <w:rsid w:val="003A58E7"/>
    <w:rsid w:val="003A724D"/>
    <w:rsid w:val="003B4CC5"/>
    <w:rsid w:val="003B5613"/>
    <w:rsid w:val="003C2DEC"/>
    <w:rsid w:val="003D66CA"/>
    <w:rsid w:val="003E1CA9"/>
    <w:rsid w:val="003E261F"/>
    <w:rsid w:val="003F0040"/>
    <w:rsid w:val="003F2134"/>
    <w:rsid w:val="00407015"/>
    <w:rsid w:val="0040706E"/>
    <w:rsid w:val="004142CA"/>
    <w:rsid w:val="0041728A"/>
    <w:rsid w:val="00427509"/>
    <w:rsid w:val="00434057"/>
    <w:rsid w:val="00436011"/>
    <w:rsid w:val="00442038"/>
    <w:rsid w:val="0044348E"/>
    <w:rsid w:val="00445104"/>
    <w:rsid w:val="0047605C"/>
    <w:rsid w:val="00480070"/>
    <w:rsid w:val="0048599C"/>
    <w:rsid w:val="004927A5"/>
    <w:rsid w:val="004A242C"/>
    <w:rsid w:val="004A40F1"/>
    <w:rsid w:val="004B218B"/>
    <w:rsid w:val="004B542B"/>
    <w:rsid w:val="004C1C7F"/>
    <w:rsid w:val="004D29A3"/>
    <w:rsid w:val="004D51CB"/>
    <w:rsid w:val="004D6FEE"/>
    <w:rsid w:val="00503EB7"/>
    <w:rsid w:val="0050597D"/>
    <w:rsid w:val="0051204E"/>
    <w:rsid w:val="005378AC"/>
    <w:rsid w:val="00554679"/>
    <w:rsid w:val="00555DC0"/>
    <w:rsid w:val="005676CF"/>
    <w:rsid w:val="00570136"/>
    <w:rsid w:val="005728D6"/>
    <w:rsid w:val="005A0E82"/>
    <w:rsid w:val="005A589B"/>
    <w:rsid w:val="005C069F"/>
    <w:rsid w:val="005E08A6"/>
    <w:rsid w:val="005E2C4A"/>
    <w:rsid w:val="005F27AE"/>
    <w:rsid w:val="006173E8"/>
    <w:rsid w:val="00624470"/>
    <w:rsid w:val="00631181"/>
    <w:rsid w:val="00632219"/>
    <w:rsid w:val="00635FA6"/>
    <w:rsid w:val="00647FCA"/>
    <w:rsid w:val="00653DFF"/>
    <w:rsid w:val="006577D3"/>
    <w:rsid w:val="00662A8F"/>
    <w:rsid w:val="00662CE5"/>
    <w:rsid w:val="0067619A"/>
    <w:rsid w:val="00676239"/>
    <w:rsid w:val="00684751"/>
    <w:rsid w:val="00684AC0"/>
    <w:rsid w:val="00686322"/>
    <w:rsid w:val="00686DD3"/>
    <w:rsid w:val="006A69B5"/>
    <w:rsid w:val="006B43D8"/>
    <w:rsid w:val="006C7C9A"/>
    <w:rsid w:val="006F09BA"/>
    <w:rsid w:val="006F637B"/>
    <w:rsid w:val="007016B5"/>
    <w:rsid w:val="0070215A"/>
    <w:rsid w:val="00713F05"/>
    <w:rsid w:val="00720856"/>
    <w:rsid w:val="0072256C"/>
    <w:rsid w:val="00730B07"/>
    <w:rsid w:val="00734720"/>
    <w:rsid w:val="00736E0C"/>
    <w:rsid w:val="00742FDE"/>
    <w:rsid w:val="00751A14"/>
    <w:rsid w:val="00753B51"/>
    <w:rsid w:val="007709A7"/>
    <w:rsid w:val="00771F3D"/>
    <w:rsid w:val="00776506"/>
    <w:rsid w:val="007877DC"/>
    <w:rsid w:val="00795151"/>
    <w:rsid w:val="007B119B"/>
    <w:rsid w:val="007B569F"/>
    <w:rsid w:val="007B6AB0"/>
    <w:rsid w:val="007D09F9"/>
    <w:rsid w:val="008008A2"/>
    <w:rsid w:val="00811120"/>
    <w:rsid w:val="0081175F"/>
    <w:rsid w:val="008124DB"/>
    <w:rsid w:val="008143CC"/>
    <w:rsid w:val="00816EF0"/>
    <w:rsid w:val="008172AD"/>
    <w:rsid w:val="00822662"/>
    <w:rsid w:val="008311F2"/>
    <w:rsid w:val="00844A79"/>
    <w:rsid w:val="00847B63"/>
    <w:rsid w:val="00850AC4"/>
    <w:rsid w:val="00861CAC"/>
    <w:rsid w:val="00862556"/>
    <w:rsid w:val="00864733"/>
    <w:rsid w:val="008720C1"/>
    <w:rsid w:val="00876B4A"/>
    <w:rsid w:val="008912A0"/>
    <w:rsid w:val="00894EBE"/>
    <w:rsid w:val="008975C8"/>
    <w:rsid w:val="008A3C4D"/>
    <w:rsid w:val="008A511E"/>
    <w:rsid w:val="008C256E"/>
    <w:rsid w:val="008C69D8"/>
    <w:rsid w:val="008D2204"/>
    <w:rsid w:val="008E28F5"/>
    <w:rsid w:val="008E311D"/>
    <w:rsid w:val="008E3510"/>
    <w:rsid w:val="008E3AF0"/>
    <w:rsid w:val="008F52A5"/>
    <w:rsid w:val="009046FA"/>
    <w:rsid w:val="00905ACA"/>
    <w:rsid w:val="00917549"/>
    <w:rsid w:val="00927B42"/>
    <w:rsid w:val="00940DE2"/>
    <w:rsid w:val="009423DA"/>
    <w:rsid w:val="00954213"/>
    <w:rsid w:val="00955B11"/>
    <w:rsid w:val="00967B9C"/>
    <w:rsid w:val="00983317"/>
    <w:rsid w:val="00983B92"/>
    <w:rsid w:val="009A3D91"/>
    <w:rsid w:val="009A5A32"/>
    <w:rsid w:val="009A5CF8"/>
    <w:rsid w:val="009A6945"/>
    <w:rsid w:val="009A7A39"/>
    <w:rsid w:val="009B448B"/>
    <w:rsid w:val="009B6CBF"/>
    <w:rsid w:val="009D27B1"/>
    <w:rsid w:val="009F007F"/>
    <w:rsid w:val="00A0758F"/>
    <w:rsid w:val="00A1397B"/>
    <w:rsid w:val="00A21F5D"/>
    <w:rsid w:val="00A235CD"/>
    <w:rsid w:val="00A23A01"/>
    <w:rsid w:val="00A32B91"/>
    <w:rsid w:val="00A3544F"/>
    <w:rsid w:val="00A437F4"/>
    <w:rsid w:val="00A43BA3"/>
    <w:rsid w:val="00A4644C"/>
    <w:rsid w:val="00A46BFD"/>
    <w:rsid w:val="00A5393C"/>
    <w:rsid w:val="00A56150"/>
    <w:rsid w:val="00A57DAD"/>
    <w:rsid w:val="00A60D1B"/>
    <w:rsid w:val="00A7109F"/>
    <w:rsid w:val="00A77B27"/>
    <w:rsid w:val="00A80516"/>
    <w:rsid w:val="00A83062"/>
    <w:rsid w:val="00A90227"/>
    <w:rsid w:val="00A94E7E"/>
    <w:rsid w:val="00A95A6B"/>
    <w:rsid w:val="00A963B6"/>
    <w:rsid w:val="00AA1715"/>
    <w:rsid w:val="00AB03C8"/>
    <w:rsid w:val="00AB7B96"/>
    <w:rsid w:val="00AC5D0F"/>
    <w:rsid w:val="00AD1FAF"/>
    <w:rsid w:val="00AD3630"/>
    <w:rsid w:val="00AE271B"/>
    <w:rsid w:val="00AF5B29"/>
    <w:rsid w:val="00B037A6"/>
    <w:rsid w:val="00B038E4"/>
    <w:rsid w:val="00B129A0"/>
    <w:rsid w:val="00B12B95"/>
    <w:rsid w:val="00B360B8"/>
    <w:rsid w:val="00B36C83"/>
    <w:rsid w:val="00B469AF"/>
    <w:rsid w:val="00B64012"/>
    <w:rsid w:val="00B9447E"/>
    <w:rsid w:val="00B955EA"/>
    <w:rsid w:val="00BA0591"/>
    <w:rsid w:val="00BA1E5A"/>
    <w:rsid w:val="00BA414B"/>
    <w:rsid w:val="00BB47A8"/>
    <w:rsid w:val="00BC05A3"/>
    <w:rsid w:val="00BC2460"/>
    <w:rsid w:val="00BD6406"/>
    <w:rsid w:val="00BE2BB6"/>
    <w:rsid w:val="00BE487D"/>
    <w:rsid w:val="00BF315F"/>
    <w:rsid w:val="00C0110D"/>
    <w:rsid w:val="00C026CF"/>
    <w:rsid w:val="00C05355"/>
    <w:rsid w:val="00C22F82"/>
    <w:rsid w:val="00C32956"/>
    <w:rsid w:val="00C340F8"/>
    <w:rsid w:val="00C57C93"/>
    <w:rsid w:val="00C60B17"/>
    <w:rsid w:val="00C657A7"/>
    <w:rsid w:val="00CB04B1"/>
    <w:rsid w:val="00CB2498"/>
    <w:rsid w:val="00CC29DF"/>
    <w:rsid w:val="00CC4031"/>
    <w:rsid w:val="00CC5A35"/>
    <w:rsid w:val="00CD0221"/>
    <w:rsid w:val="00CD575B"/>
    <w:rsid w:val="00CE250E"/>
    <w:rsid w:val="00CE498D"/>
    <w:rsid w:val="00CE5C55"/>
    <w:rsid w:val="00D0464D"/>
    <w:rsid w:val="00D14C69"/>
    <w:rsid w:val="00D14E14"/>
    <w:rsid w:val="00D15570"/>
    <w:rsid w:val="00D235DC"/>
    <w:rsid w:val="00D24893"/>
    <w:rsid w:val="00D2546A"/>
    <w:rsid w:val="00D330A0"/>
    <w:rsid w:val="00D364DE"/>
    <w:rsid w:val="00D566A1"/>
    <w:rsid w:val="00DA4DC2"/>
    <w:rsid w:val="00DB0A5B"/>
    <w:rsid w:val="00DB24B4"/>
    <w:rsid w:val="00DB2D4F"/>
    <w:rsid w:val="00DC1A09"/>
    <w:rsid w:val="00DC2546"/>
    <w:rsid w:val="00DC6C30"/>
    <w:rsid w:val="00DE5D9C"/>
    <w:rsid w:val="00DE7EB5"/>
    <w:rsid w:val="00DF2876"/>
    <w:rsid w:val="00DF60F4"/>
    <w:rsid w:val="00DF65E4"/>
    <w:rsid w:val="00E062EF"/>
    <w:rsid w:val="00E07C6F"/>
    <w:rsid w:val="00E17F40"/>
    <w:rsid w:val="00E275E7"/>
    <w:rsid w:val="00E5392D"/>
    <w:rsid w:val="00E558CD"/>
    <w:rsid w:val="00E710BF"/>
    <w:rsid w:val="00E76274"/>
    <w:rsid w:val="00E82769"/>
    <w:rsid w:val="00E85F47"/>
    <w:rsid w:val="00E92605"/>
    <w:rsid w:val="00E94461"/>
    <w:rsid w:val="00E97EAE"/>
    <w:rsid w:val="00EA11B4"/>
    <w:rsid w:val="00EA14C4"/>
    <w:rsid w:val="00EA1AB1"/>
    <w:rsid w:val="00EA22FD"/>
    <w:rsid w:val="00EA55BC"/>
    <w:rsid w:val="00EB1848"/>
    <w:rsid w:val="00EB5B1F"/>
    <w:rsid w:val="00EC1C8D"/>
    <w:rsid w:val="00EC4FEE"/>
    <w:rsid w:val="00EC5E1A"/>
    <w:rsid w:val="00ED7F6C"/>
    <w:rsid w:val="00EE54A3"/>
    <w:rsid w:val="00EE5F71"/>
    <w:rsid w:val="00EF0525"/>
    <w:rsid w:val="00EF150F"/>
    <w:rsid w:val="00EF2F32"/>
    <w:rsid w:val="00F0118F"/>
    <w:rsid w:val="00F126D2"/>
    <w:rsid w:val="00F20C62"/>
    <w:rsid w:val="00F33BD1"/>
    <w:rsid w:val="00F478F7"/>
    <w:rsid w:val="00F53A13"/>
    <w:rsid w:val="00F60B44"/>
    <w:rsid w:val="00F63116"/>
    <w:rsid w:val="00F8191A"/>
    <w:rsid w:val="00F8322B"/>
    <w:rsid w:val="00F852FD"/>
    <w:rsid w:val="00F94236"/>
    <w:rsid w:val="00F9540F"/>
    <w:rsid w:val="00F9797D"/>
    <w:rsid w:val="00FA04C8"/>
    <w:rsid w:val="00FA2783"/>
    <w:rsid w:val="00FA355E"/>
    <w:rsid w:val="00FA3973"/>
    <w:rsid w:val="00FA4406"/>
    <w:rsid w:val="00FA44F6"/>
    <w:rsid w:val="00FA5D8C"/>
    <w:rsid w:val="00FA63AE"/>
    <w:rsid w:val="00FA788F"/>
    <w:rsid w:val="00FB1685"/>
    <w:rsid w:val="00FB3437"/>
    <w:rsid w:val="00FC0852"/>
    <w:rsid w:val="00FC2260"/>
    <w:rsid w:val="00FC25B5"/>
    <w:rsid w:val="00FC6CA6"/>
    <w:rsid w:val="00FE1273"/>
    <w:rsid w:val="00FE336A"/>
    <w:rsid w:val="00FF6447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A0EA4B-B24A-4263-AC2D-692C7BB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98D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4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5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588"/>
  </w:style>
  <w:style w:type="paragraph" w:styleId="Footer">
    <w:name w:val="footer"/>
    <w:basedOn w:val="Normal"/>
    <w:link w:val="FooterChar"/>
    <w:uiPriority w:val="99"/>
    <w:unhideWhenUsed/>
    <w:rsid w:val="00365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588"/>
  </w:style>
  <w:style w:type="character" w:styleId="Hyperlink">
    <w:name w:val="Hyperlink"/>
    <w:basedOn w:val="DefaultParagraphFont"/>
    <w:uiPriority w:val="99"/>
    <w:unhideWhenUsed/>
    <w:rsid w:val="00365588"/>
    <w:rPr>
      <w:color w:val="0000FF"/>
      <w:u w:val="single"/>
    </w:rPr>
  </w:style>
  <w:style w:type="paragraph" w:styleId="NoSpacing">
    <w:name w:val="No Spacing"/>
    <w:uiPriority w:val="1"/>
    <w:qFormat/>
    <w:rsid w:val="001A58AC"/>
    <w:rPr>
      <w:rFonts w:ascii="Arial" w:eastAsia="Arial" w:hAnsi="Arial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676CF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78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ffice@lakeland521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Distric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ADC720-E7CB-451E-A473-876CA17E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of Lakeland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McShannock</dc:creator>
  <cp:keywords/>
  <cp:lastModifiedBy>Charlene Goodwin</cp:lastModifiedBy>
  <cp:revision>2</cp:revision>
  <cp:lastPrinted>2018-04-11T17:53:00Z</cp:lastPrinted>
  <dcterms:created xsi:type="dcterms:W3CDTF">2018-04-11T19:48:00Z</dcterms:created>
  <dcterms:modified xsi:type="dcterms:W3CDTF">2018-04-11T19:48:00Z</dcterms:modified>
</cp:coreProperties>
</file>